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BD7DBD">
        <w:rPr>
          <w:rFonts w:ascii="Calibri" w:hAnsi="Calibri" w:cs="Calibri"/>
          <w:b/>
          <w:sz w:val="22"/>
          <w:szCs w:val="22"/>
        </w:rPr>
        <w:t>761785/2008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2212C2">
        <w:rPr>
          <w:rFonts w:ascii="Calibri" w:hAnsi="Calibri" w:cs="Calibri"/>
          <w:b/>
          <w:sz w:val="22"/>
          <w:szCs w:val="22"/>
        </w:rPr>
        <w:t>Ivan Luiz</w:t>
      </w:r>
      <w:bookmarkStart w:id="0" w:name="_GoBack"/>
      <w:bookmarkEnd w:id="0"/>
      <w:r w:rsidR="00BD7DB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D7DBD">
        <w:rPr>
          <w:rFonts w:ascii="Calibri" w:hAnsi="Calibri" w:cs="Calibri"/>
          <w:b/>
          <w:sz w:val="22"/>
          <w:szCs w:val="22"/>
        </w:rPr>
        <w:t>Rigodanzo</w:t>
      </w:r>
      <w:proofErr w:type="spellEnd"/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012AB6">
        <w:rPr>
          <w:rFonts w:ascii="Calibri" w:hAnsi="Calibri" w:cs="Calibri"/>
          <w:sz w:val="22"/>
          <w:szCs w:val="22"/>
        </w:rPr>
        <w:t>115625, de 03/12/2008</w:t>
      </w:r>
    </w:p>
    <w:p w:rsidR="002E05E2" w:rsidRPr="00D270C1" w:rsidRDefault="00AD50C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Relator-</w:t>
      </w:r>
      <w:r w:rsidR="001B257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F33892">
        <w:rPr>
          <w:rFonts w:ascii="Calibri" w:hAnsi="Calibri" w:cs="Calibri"/>
          <w:sz w:val="22"/>
          <w:szCs w:val="22"/>
        </w:rPr>
        <w:t xml:space="preserve"> </w:t>
      </w:r>
      <w:r w:rsidR="00BD7DBD">
        <w:rPr>
          <w:rFonts w:ascii="Calibri" w:hAnsi="Calibri" w:cs="Calibri"/>
          <w:sz w:val="22"/>
          <w:szCs w:val="22"/>
        </w:rPr>
        <w:t>Mateus Brum Souza – FÉ e VIDA</w:t>
      </w:r>
    </w:p>
    <w:p w:rsidR="00BD7DBD" w:rsidRDefault="00A629A0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Advogados</w:t>
      </w:r>
      <w:r w:rsidR="00D87970">
        <w:rPr>
          <w:rFonts w:ascii="Calibri" w:hAnsi="Calibri" w:cs="Calibri"/>
          <w:sz w:val="22"/>
          <w:szCs w:val="22"/>
        </w:rPr>
        <w:t xml:space="preserve"> –</w:t>
      </w:r>
      <w:r w:rsidR="001B2577">
        <w:rPr>
          <w:rFonts w:ascii="Calibri" w:hAnsi="Calibri" w:cs="Calibri"/>
          <w:sz w:val="22"/>
          <w:szCs w:val="22"/>
        </w:rPr>
        <w:t xml:space="preserve"> </w:t>
      </w:r>
      <w:r w:rsidR="00507594">
        <w:rPr>
          <w:rFonts w:ascii="Calibri" w:hAnsi="Calibri" w:cs="Calibri"/>
          <w:sz w:val="22"/>
          <w:szCs w:val="22"/>
        </w:rPr>
        <w:t xml:space="preserve"> </w:t>
      </w:r>
      <w:r w:rsidR="00BD7DBD">
        <w:rPr>
          <w:rFonts w:ascii="Calibri" w:hAnsi="Calibri" w:cs="Calibri"/>
          <w:sz w:val="22"/>
          <w:szCs w:val="22"/>
        </w:rPr>
        <w:t xml:space="preserve"> Pedro Francisco Soares – OAB/MT 12.999</w:t>
      </w:r>
    </w:p>
    <w:p w:rsidR="003E3E64" w:rsidRPr="00A27F09" w:rsidRDefault="00252655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  <w:r w:rsidR="00A629A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BD7DBD">
        <w:rPr>
          <w:rFonts w:ascii="Calibri" w:hAnsi="Calibri" w:cs="Calibri"/>
          <w:sz w:val="22"/>
          <w:szCs w:val="22"/>
        </w:rPr>
        <w:t xml:space="preserve">Janaína Braga de A. </w:t>
      </w:r>
      <w:proofErr w:type="spellStart"/>
      <w:r w:rsidR="00BD7DBD">
        <w:rPr>
          <w:rFonts w:ascii="Calibri" w:hAnsi="Calibri" w:cs="Calibri"/>
          <w:sz w:val="22"/>
          <w:szCs w:val="22"/>
        </w:rPr>
        <w:t>Guarenti</w:t>
      </w:r>
      <w:proofErr w:type="spellEnd"/>
      <w:r w:rsidR="00BD7DBD">
        <w:rPr>
          <w:rFonts w:ascii="Calibri" w:hAnsi="Calibri" w:cs="Calibri"/>
          <w:sz w:val="22"/>
          <w:szCs w:val="22"/>
        </w:rPr>
        <w:t xml:space="preserve"> – OAB/MT 13.701</w:t>
      </w:r>
      <w:r w:rsidR="00507594">
        <w:rPr>
          <w:rFonts w:ascii="Calibri" w:hAnsi="Calibri" w:cs="Calibri"/>
          <w:sz w:val="22"/>
          <w:szCs w:val="22"/>
        </w:rPr>
        <w:t xml:space="preserve">    </w:t>
      </w:r>
      <w:r w:rsidR="00D87970">
        <w:rPr>
          <w:rFonts w:ascii="Calibri" w:hAnsi="Calibri" w:cs="Calibri"/>
          <w:sz w:val="22"/>
          <w:szCs w:val="22"/>
        </w:rPr>
        <w:t xml:space="preserve">                    </w:t>
      </w:r>
      <w:r w:rsidR="003E3E64">
        <w:rPr>
          <w:rFonts w:ascii="Calibri" w:hAnsi="Calibri" w:cs="Calibri"/>
          <w:sz w:val="22"/>
          <w:szCs w:val="22"/>
        </w:rPr>
        <w:t xml:space="preserve">     </w:t>
      </w:r>
    </w:p>
    <w:p w:rsidR="00CB770A" w:rsidRPr="00D270C1" w:rsidRDefault="00F42A2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3E3E64" w:rsidRDefault="00CB770A" w:rsidP="003E3E64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1B2577">
        <w:rPr>
          <w:rFonts w:ascii="Calibri" w:hAnsi="Calibri" w:cs="Calibri"/>
          <w:b/>
          <w:sz w:val="22"/>
          <w:szCs w:val="22"/>
        </w:rPr>
        <w:t>73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507594" w:rsidRPr="00423959" w:rsidRDefault="00F87AFC" w:rsidP="00507594">
      <w:pPr>
        <w:jc w:val="both"/>
        <w:rPr>
          <w:rFonts w:ascii="Calibri" w:hAnsi="Calibri" w:cs="Calibri"/>
          <w:sz w:val="22"/>
          <w:szCs w:val="22"/>
        </w:rPr>
      </w:pPr>
      <w:r w:rsidRPr="007E1F3E">
        <w:rPr>
          <w:rFonts w:ascii="Calibri" w:hAnsi="Calibri" w:cs="Calibri"/>
        </w:rPr>
        <w:t>Auto de I</w:t>
      </w:r>
      <w:r w:rsidR="00DF63B0" w:rsidRPr="007E1F3E">
        <w:rPr>
          <w:rFonts w:ascii="Calibri" w:hAnsi="Calibri" w:cs="Calibri"/>
        </w:rPr>
        <w:t>nfração n</w:t>
      </w:r>
      <w:r w:rsidR="00AC5C60" w:rsidRPr="007E1F3E">
        <w:rPr>
          <w:rFonts w:ascii="Calibri" w:hAnsi="Calibri" w:cs="Calibri"/>
        </w:rPr>
        <w:t>.</w:t>
      </w:r>
      <w:r w:rsidR="00012AB6">
        <w:rPr>
          <w:rFonts w:ascii="Calibri" w:hAnsi="Calibri" w:cs="Calibri"/>
          <w:sz w:val="22"/>
          <w:szCs w:val="22"/>
        </w:rPr>
        <w:t xml:space="preserve">115625, de 03/12/2008. Por explorar 185,973 m³ de madeiras em toras de diversas espécies, sem autorização do órgão ambiental. Relatório Técnico n. 1023/SUAD/CFF/07. </w:t>
      </w:r>
    </w:p>
    <w:p w:rsidR="00A304FB" w:rsidRDefault="007A536E" w:rsidP="007A536E">
      <w:pPr>
        <w:jc w:val="both"/>
        <w:rPr>
          <w:rFonts w:ascii="Calibri" w:hAnsi="Calibri" w:cs="Calibri"/>
          <w:sz w:val="22"/>
          <w:szCs w:val="22"/>
        </w:rPr>
      </w:pPr>
      <w:r w:rsidRPr="008E430F">
        <w:rPr>
          <w:rFonts w:ascii="Calibri" w:hAnsi="Calibri" w:cs="Calibri"/>
          <w:sz w:val="22"/>
          <w:szCs w:val="22"/>
        </w:rPr>
        <w:t>Decisão Administrativa n. 513/SPA/SEMA/2018, pela homologação do Auto de Infração n. 115624</w:t>
      </w:r>
      <w:r>
        <w:rPr>
          <w:rFonts w:ascii="Calibri" w:hAnsi="Calibri" w:cs="Calibri"/>
          <w:sz w:val="28"/>
          <w:szCs w:val="28"/>
        </w:rPr>
        <w:t xml:space="preserve">, </w:t>
      </w:r>
      <w:r w:rsidRPr="008924ED">
        <w:rPr>
          <w:rFonts w:ascii="Calibri" w:hAnsi="Calibri" w:cs="Calibri"/>
          <w:sz w:val="22"/>
          <w:szCs w:val="22"/>
        </w:rPr>
        <w:t>arbitrando multa de R$ 55.791,90 (cinquenta e cinco mil setecentos e noventa e um reais e noventa centavos), com fulcro no artigo 53 do Decreto Federal 6.514/08</w:t>
      </w:r>
      <w:r w:rsidRPr="008924ED">
        <w:rPr>
          <w:sz w:val="22"/>
          <w:szCs w:val="22"/>
        </w:rPr>
        <w:t xml:space="preserve">. </w:t>
      </w:r>
      <w:r w:rsidRPr="008924ED">
        <w:rPr>
          <w:rFonts w:ascii="Calibri" w:hAnsi="Calibri" w:cs="Calibri"/>
          <w:sz w:val="22"/>
          <w:szCs w:val="22"/>
        </w:rPr>
        <w:t>Com a palavra o patrono do recorrente requer preliminarmente, o reconhecimento da prescrição intercorrente, restando o processo sem instrução processual por período superior a 3 (três) anos. Seja conhecido e julgado totalmente procedente o presente recurso para anular a decisão recorrida, bem como desconstituir o Auto de Infração 115624 e a multa cominada.</w:t>
      </w:r>
      <w:r w:rsidR="008E430F">
        <w:rPr>
          <w:rFonts w:ascii="Calibri" w:hAnsi="Calibri" w:cs="Calibri"/>
          <w:sz w:val="22"/>
          <w:szCs w:val="22"/>
        </w:rPr>
        <w:t xml:space="preserve"> Recurso provido.</w:t>
      </w:r>
    </w:p>
    <w:p w:rsidR="00012AB6" w:rsidRPr="008924ED" w:rsidRDefault="00012AB6" w:rsidP="007A536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8924ED" w:rsidRPr="008924ED" w:rsidRDefault="008924ED" w:rsidP="00C002C6">
      <w:pPr>
        <w:jc w:val="both"/>
        <w:rPr>
          <w:rFonts w:ascii="Calibri" w:hAnsi="Calibri" w:cs="Calibri"/>
          <w:sz w:val="22"/>
          <w:szCs w:val="22"/>
        </w:rPr>
      </w:pPr>
    </w:p>
    <w:p w:rsidR="00151A1E" w:rsidRPr="008924ED" w:rsidRDefault="00B70EB0" w:rsidP="00C002C6">
      <w:pPr>
        <w:jc w:val="both"/>
        <w:rPr>
          <w:rFonts w:ascii="Calibri" w:hAnsi="Calibri" w:cs="Calibri"/>
          <w:sz w:val="22"/>
          <w:szCs w:val="22"/>
        </w:rPr>
      </w:pPr>
      <w:r w:rsidRPr="005259E5">
        <w:rPr>
          <w:rFonts w:ascii="Calibri" w:hAnsi="Calibri" w:cs="Calibri"/>
        </w:rPr>
        <w:t>Vistos, rela</w:t>
      </w:r>
      <w:r w:rsidR="00D270C1" w:rsidRPr="005259E5">
        <w:rPr>
          <w:rFonts w:ascii="Calibri" w:hAnsi="Calibri" w:cs="Calibri"/>
        </w:rPr>
        <w:t xml:space="preserve">tados, e discutidos decidiram </w:t>
      </w:r>
      <w:r w:rsidR="00A27F09" w:rsidRPr="005259E5">
        <w:rPr>
          <w:rFonts w:ascii="Calibri" w:hAnsi="Calibri" w:cs="Calibri"/>
        </w:rPr>
        <w:t xml:space="preserve">por unanimidade, os membros da </w:t>
      </w:r>
      <w:r w:rsidR="00F42A23" w:rsidRPr="005259E5">
        <w:rPr>
          <w:rFonts w:ascii="Calibri" w:hAnsi="Calibri" w:cs="Calibri"/>
        </w:rPr>
        <w:t>3</w:t>
      </w:r>
      <w:r w:rsidR="00D270C1" w:rsidRPr="005259E5">
        <w:rPr>
          <w:rFonts w:ascii="Calibri" w:hAnsi="Calibri" w:cs="Calibri"/>
        </w:rPr>
        <w:t xml:space="preserve">ª Junta de Julgamento de </w:t>
      </w:r>
      <w:r w:rsidR="00105FDB" w:rsidRPr="005259E5">
        <w:rPr>
          <w:rFonts w:ascii="Calibri" w:hAnsi="Calibri" w:cs="Calibri"/>
        </w:rPr>
        <w:t>Recursos</w:t>
      </w:r>
      <w:r w:rsidR="008924ED">
        <w:rPr>
          <w:rFonts w:ascii="Calibri" w:hAnsi="Calibri" w:cs="Calibri"/>
        </w:rPr>
        <w:t xml:space="preserve"> </w:t>
      </w:r>
      <w:r w:rsidR="008924ED" w:rsidRPr="008924ED">
        <w:rPr>
          <w:rFonts w:ascii="Calibri" w:hAnsi="Calibri" w:cs="Calibri"/>
          <w:sz w:val="22"/>
          <w:szCs w:val="22"/>
        </w:rPr>
        <w:t xml:space="preserve">decidiram por maioria, acolher o voto divergente da representante da FECOMÉRCIO, para reconhecer a prescrição quinquenal, do Relatório Técnico, de 04/12/2008, </w:t>
      </w:r>
      <w:r w:rsidR="008924ED">
        <w:rPr>
          <w:rFonts w:ascii="Calibri" w:hAnsi="Calibri" w:cs="Calibri"/>
          <w:sz w:val="22"/>
          <w:szCs w:val="22"/>
        </w:rPr>
        <w:t xml:space="preserve">de </w:t>
      </w:r>
      <w:r w:rsidR="008924ED" w:rsidRPr="008924ED">
        <w:rPr>
          <w:rFonts w:ascii="Calibri" w:hAnsi="Calibri" w:cs="Calibri"/>
          <w:sz w:val="22"/>
          <w:szCs w:val="22"/>
        </w:rPr>
        <w:t>fl</w:t>
      </w:r>
      <w:r w:rsidR="008924ED">
        <w:rPr>
          <w:rFonts w:ascii="Calibri" w:hAnsi="Calibri" w:cs="Calibri"/>
          <w:sz w:val="22"/>
          <w:szCs w:val="22"/>
        </w:rPr>
        <w:t xml:space="preserve">s. 3/6 </w:t>
      </w:r>
      <w:r w:rsidR="008924ED" w:rsidRPr="008924ED">
        <w:rPr>
          <w:rFonts w:ascii="Calibri" w:hAnsi="Calibri" w:cs="Calibri"/>
          <w:sz w:val="22"/>
          <w:szCs w:val="22"/>
        </w:rPr>
        <w:t>a Decisão Administrativa de fls. 51/52, de 14/03/2018</w:t>
      </w:r>
    </w:p>
    <w:p w:rsidR="00B665C1" w:rsidRPr="005259E5" w:rsidRDefault="00B665C1" w:rsidP="00B665C1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Presentes à votação os seguintes membros:</w:t>
      </w:r>
    </w:p>
    <w:p w:rsidR="008E0E44" w:rsidRPr="005259E5" w:rsidRDefault="008E0E44" w:rsidP="00151A1E">
      <w:pPr>
        <w:jc w:val="both"/>
        <w:rPr>
          <w:rFonts w:ascii="Calibri" w:hAnsi="Calibri" w:cs="Calibri"/>
        </w:rPr>
      </w:pPr>
    </w:p>
    <w:p w:rsidR="00CB770A" w:rsidRPr="00EC1C3E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B770A" w:rsidRPr="00D270C1" w:rsidRDefault="00F42A23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CB770A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Zélia Relia Rezende Carvalho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F42A23">
        <w:rPr>
          <w:rFonts w:ascii="Calibri" w:hAnsi="Calibri" w:cs="Calibri"/>
          <w:sz w:val="22"/>
          <w:szCs w:val="22"/>
        </w:rPr>
        <w:t>resentante da FECOMÉRCIO</w:t>
      </w:r>
    </w:p>
    <w:p w:rsidR="00173887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173887" w:rsidRPr="00F42A23" w:rsidRDefault="00F42A23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F42A23">
        <w:rPr>
          <w:rFonts w:ascii="Calibri" w:hAnsi="Calibri" w:cs="Calibri"/>
          <w:sz w:val="22"/>
          <w:szCs w:val="22"/>
        </w:rPr>
        <w:t xml:space="preserve"> 10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F42A23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F42A23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F42A23">
        <w:rPr>
          <w:rFonts w:ascii="Calibri" w:hAnsi="Calibri" w:cs="Calibri"/>
          <w:b/>
          <w:sz w:val="22"/>
          <w:szCs w:val="22"/>
        </w:rPr>
        <w:t xml:space="preserve"> Lombardi </w:t>
      </w:r>
      <w:r w:rsidR="00E924A9">
        <w:rPr>
          <w:rFonts w:ascii="Calibri" w:hAnsi="Calibri" w:cs="Calibri"/>
          <w:b/>
          <w:sz w:val="22"/>
          <w:szCs w:val="22"/>
        </w:rPr>
        <w:t xml:space="preserve">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Presidente da 3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64AA5"/>
    <w:rsid w:val="000706C6"/>
    <w:rsid w:val="00086485"/>
    <w:rsid w:val="00087EE3"/>
    <w:rsid w:val="00093505"/>
    <w:rsid w:val="000B0717"/>
    <w:rsid w:val="000C67C9"/>
    <w:rsid w:val="000D4676"/>
    <w:rsid w:val="000D51D9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51A1E"/>
    <w:rsid w:val="00173887"/>
    <w:rsid w:val="001959D8"/>
    <w:rsid w:val="00196C9D"/>
    <w:rsid w:val="001A5B62"/>
    <w:rsid w:val="001B2577"/>
    <w:rsid w:val="001D6390"/>
    <w:rsid w:val="002067CB"/>
    <w:rsid w:val="002212C2"/>
    <w:rsid w:val="00252655"/>
    <w:rsid w:val="00254449"/>
    <w:rsid w:val="00263FB4"/>
    <w:rsid w:val="002670EE"/>
    <w:rsid w:val="002717D9"/>
    <w:rsid w:val="0028313C"/>
    <w:rsid w:val="00283E93"/>
    <w:rsid w:val="002859CF"/>
    <w:rsid w:val="002929A5"/>
    <w:rsid w:val="0029646C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1013C"/>
    <w:rsid w:val="00415090"/>
    <w:rsid w:val="00423959"/>
    <w:rsid w:val="00426AE3"/>
    <w:rsid w:val="00431F26"/>
    <w:rsid w:val="0043412F"/>
    <w:rsid w:val="0044099C"/>
    <w:rsid w:val="004418C6"/>
    <w:rsid w:val="00443160"/>
    <w:rsid w:val="00446AD5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9393C"/>
    <w:rsid w:val="005A249F"/>
    <w:rsid w:val="005B1216"/>
    <w:rsid w:val="005B164C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C56EE"/>
    <w:rsid w:val="006E057C"/>
    <w:rsid w:val="006E0864"/>
    <w:rsid w:val="006F34E0"/>
    <w:rsid w:val="00705B7F"/>
    <w:rsid w:val="0074239E"/>
    <w:rsid w:val="00745543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80148B"/>
    <w:rsid w:val="008018AD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C2"/>
    <w:rsid w:val="00902D58"/>
    <w:rsid w:val="009038E9"/>
    <w:rsid w:val="009240B4"/>
    <w:rsid w:val="00934C2C"/>
    <w:rsid w:val="009406C9"/>
    <w:rsid w:val="00940C45"/>
    <w:rsid w:val="009628EB"/>
    <w:rsid w:val="00966643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7F09"/>
    <w:rsid w:val="00A304FB"/>
    <w:rsid w:val="00A53E68"/>
    <w:rsid w:val="00A61509"/>
    <w:rsid w:val="00A629A0"/>
    <w:rsid w:val="00A77886"/>
    <w:rsid w:val="00A80AFD"/>
    <w:rsid w:val="00AB05AF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4B60"/>
    <w:rsid w:val="00BF57E8"/>
    <w:rsid w:val="00BF5CC9"/>
    <w:rsid w:val="00BF715D"/>
    <w:rsid w:val="00C002C6"/>
    <w:rsid w:val="00C13F6A"/>
    <w:rsid w:val="00C15AB2"/>
    <w:rsid w:val="00C37143"/>
    <w:rsid w:val="00C45A88"/>
    <w:rsid w:val="00C60BAD"/>
    <w:rsid w:val="00C676A8"/>
    <w:rsid w:val="00C67B28"/>
    <w:rsid w:val="00C711C0"/>
    <w:rsid w:val="00C73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0A23"/>
    <w:rsid w:val="00D5119E"/>
    <w:rsid w:val="00D54FA9"/>
    <w:rsid w:val="00D87970"/>
    <w:rsid w:val="00D96971"/>
    <w:rsid w:val="00DA045E"/>
    <w:rsid w:val="00DB0F20"/>
    <w:rsid w:val="00DF355E"/>
    <w:rsid w:val="00DF63B0"/>
    <w:rsid w:val="00E21946"/>
    <w:rsid w:val="00E35768"/>
    <w:rsid w:val="00E366D2"/>
    <w:rsid w:val="00E4377E"/>
    <w:rsid w:val="00E4412C"/>
    <w:rsid w:val="00E610D8"/>
    <w:rsid w:val="00E662A4"/>
    <w:rsid w:val="00E73547"/>
    <w:rsid w:val="00E811E3"/>
    <w:rsid w:val="00E924A9"/>
    <w:rsid w:val="00EC1C3E"/>
    <w:rsid w:val="00EE4D9C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7C70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dcterms:created xsi:type="dcterms:W3CDTF">2020-09-18T01:39:00Z</dcterms:created>
  <dcterms:modified xsi:type="dcterms:W3CDTF">2020-09-18T13:12:00Z</dcterms:modified>
</cp:coreProperties>
</file>